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9" w:lineRule="exact"/>
        <w:rPr>
          <w:rFonts w:eastAsia="方正黑体_GBK"/>
        </w:rPr>
      </w:pPr>
      <w:r>
        <w:rPr>
          <w:rFonts w:eastAsia="方正黑体_GBK"/>
        </w:rPr>
        <w:t>附件1</w:t>
      </w:r>
    </w:p>
    <w:p>
      <w:pPr>
        <w:snapToGrid w:val="0"/>
        <w:spacing w:line="579" w:lineRule="exact"/>
        <w:rPr>
          <w:rFonts w:hint="eastAsia" w:eastAsia="方正仿宋_GBK"/>
        </w:rPr>
      </w:pPr>
    </w:p>
    <w:p>
      <w:pPr>
        <w:snapToGrid w:val="0"/>
        <w:spacing w:line="579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申请社会办养老机构建设补贴需提交的材料</w:t>
      </w:r>
    </w:p>
    <w:p>
      <w:pPr>
        <w:snapToGrid w:val="0"/>
        <w:spacing w:line="579" w:lineRule="exact"/>
        <w:ind w:firstLine="640" w:firstLineChars="200"/>
        <w:rPr>
          <w:rFonts w:hint="eastAsia" w:eastAsia="方正仿宋_GBK"/>
        </w:rPr>
      </w:pPr>
    </w:p>
    <w:p>
      <w:pPr>
        <w:snapToGrid w:val="0"/>
        <w:spacing w:line="579" w:lineRule="exact"/>
        <w:ind w:firstLine="640" w:firstLineChars="200"/>
        <w:rPr>
          <w:rFonts w:hint="eastAsia" w:eastAsia="方正仿宋_GBK"/>
        </w:rPr>
      </w:pPr>
      <w:r>
        <w:rPr>
          <w:rFonts w:hint="eastAsia" w:eastAsia="方正仿宋_GBK"/>
        </w:rPr>
        <w:t>申请时，需提交以下材料（原件及复印件）：</w:t>
      </w:r>
    </w:p>
    <w:p>
      <w:pPr>
        <w:snapToGrid w:val="0"/>
        <w:spacing w:line="579" w:lineRule="exact"/>
        <w:ind w:firstLine="640" w:firstLineChars="200"/>
        <w:rPr>
          <w:rFonts w:hint="eastAsia" w:eastAsia="方正仿宋_GBK"/>
        </w:rPr>
      </w:pPr>
      <w:r>
        <w:rPr>
          <w:rFonts w:hint="eastAsia" w:eastAsia="方正仿宋_GBK"/>
        </w:rPr>
        <w:t>1．《重庆市社会办养老机构建设补贴申请审批表》；</w:t>
      </w:r>
    </w:p>
    <w:p>
      <w:pPr>
        <w:snapToGrid w:val="0"/>
        <w:spacing w:line="579" w:lineRule="exact"/>
        <w:ind w:firstLine="640" w:firstLineChars="200"/>
        <w:rPr>
          <w:rFonts w:hint="eastAsia" w:eastAsia="方正仿宋_GBK"/>
        </w:rPr>
      </w:pPr>
      <w:r>
        <w:rPr>
          <w:rFonts w:hint="eastAsia" w:eastAsia="方正仿宋_GBK"/>
        </w:rPr>
        <w:t>2．申请单位法人代表的身份证；</w:t>
      </w:r>
    </w:p>
    <w:p>
      <w:pPr>
        <w:snapToGrid w:val="0"/>
        <w:spacing w:line="579" w:lineRule="exact"/>
        <w:ind w:firstLine="640" w:firstLineChars="200"/>
        <w:rPr>
          <w:rFonts w:hint="eastAsia" w:eastAsia="方正仿宋_GBK"/>
        </w:rPr>
      </w:pPr>
      <w:r>
        <w:rPr>
          <w:rFonts w:hint="eastAsia" w:eastAsia="方正仿宋_GBK"/>
        </w:rPr>
        <w:t>3．养老机构设立许可证书；</w:t>
      </w:r>
    </w:p>
    <w:p>
      <w:pPr>
        <w:snapToGrid w:val="0"/>
        <w:spacing w:line="579" w:lineRule="exact"/>
        <w:ind w:firstLine="640" w:firstLineChars="200"/>
        <w:rPr>
          <w:rFonts w:hint="eastAsia" w:eastAsia="方正仿宋_GBK"/>
        </w:rPr>
      </w:pPr>
      <w:r>
        <w:rPr>
          <w:rFonts w:hint="eastAsia" w:eastAsia="方正仿宋_GBK"/>
        </w:rPr>
        <w:t>4．养老机构法人登记证书；</w:t>
      </w:r>
    </w:p>
    <w:p>
      <w:pPr>
        <w:snapToGrid w:val="0"/>
        <w:spacing w:line="579" w:lineRule="exact"/>
        <w:ind w:firstLine="640" w:firstLineChars="200"/>
        <w:rPr>
          <w:rFonts w:hint="eastAsia" w:eastAsia="方正仿宋_GBK"/>
        </w:rPr>
      </w:pPr>
      <w:r>
        <w:rPr>
          <w:rFonts w:hint="eastAsia" w:eastAsia="方正仿宋_GBK"/>
        </w:rPr>
        <w:t>5．建设项目审批手续。包括立项批复（或备案证书）、选址意见书、土地使用证、建设许可证证明文件。利用自有房屋或租用房屋改扩建养老机构的，提供自有房屋的房地产证或租用房屋协议书及房地产证；</w:t>
      </w:r>
    </w:p>
    <w:p>
      <w:pPr>
        <w:snapToGrid w:val="0"/>
        <w:spacing w:line="579" w:lineRule="exact"/>
        <w:ind w:firstLine="640" w:firstLineChars="200"/>
        <w:rPr>
          <w:rFonts w:hint="eastAsia" w:eastAsia="方正仿宋_GBK"/>
        </w:rPr>
      </w:pPr>
      <w:r>
        <w:rPr>
          <w:rFonts w:hint="eastAsia" w:eastAsia="方正仿宋_GBK"/>
        </w:rPr>
        <w:t>6．竣工验收合格证明或工程质量验收合格意见书；</w:t>
      </w:r>
    </w:p>
    <w:p>
      <w:pPr>
        <w:snapToGrid w:val="0"/>
        <w:spacing w:line="579" w:lineRule="exact"/>
        <w:ind w:firstLine="640" w:firstLineChars="200"/>
        <w:rPr>
          <w:rFonts w:hint="eastAsia" w:eastAsia="方正仿宋_GBK"/>
        </w:rPr>
      </w:pPr>
      <w:r>
        <w:rPr>
          <w:rFonts w:hint="eastAsia" w:eastAsia="方正仿宋_GBK"/>
        </w:rPr>
        <w:t>7．消防验收合格意见书；</w:t>
      </w:r>
    </w:p>
    <w:p>
      <w:pPr>
        <w:snapToGrid w:val="0"/>
        <w:spacing w:line="579" w:lineRule="exact"/>
        <w:ind w:firstLine="640" w:firstLineChars="200"/>
        <w:rPr>
          <w:rFonts w:hint="eastAsia" w:eastAsia="方正仿宋_GBK"/>
        </w:rPr>
      </w:pPr>
      <w:r>
        <w:rPr>
          <w:rFonts w:hint="eastAsia" w:eastAsia="方正仿宋_GBK"/>
        </w:rPr>
        <w:t>8．养老机构食堂《卫生许可证》或《餐饮服务许可证》。</w:t>
      </w:r>
    </w:p>
    <w:p>
      <w:pPr>
        <w:snapToGrid w:val="0"/>
        <w:spacing w:line="360" w:lineRule="auto"/>
        <w:ind w:firstLine="640" w:firstLineChars="200"/>
        <w:rPr>
          <w:rFonts w:hint="eastAsia" w:eastAsia="方正仿宋_GBK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D604D"/>
    <w:rsid w:val="4B8E5887"/>
    <w:rsid w:val="5CCD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2021-12-21T08:54:00Z</dcterms:created>
  <dc:creator>用心去吟的诗</dc:creator>
  <cp:lastModifiedBy>用心去吟的诗</cp:lastModifiedBy>
  <dcterms:modified xsi:type="dcterms:W3CDTF">2021-12-21T08:56:38Z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8E77C99A08B547369473AE4D3E599EBE</vt:lpwstr>
  </property>
</Properties>
</file>